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29" w:rsidRPr="009E31AE" w:rsidRDefault="00E76429" w:rsidP="00E764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AE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  <w:r w:rsidRPr="009E31AE">
        <w:rPr>
          <w:rFonts w:ascii="Times New Roman" w:hAnsi="Times New Roman" w:cs="Times New Roman"/>
          <w:b/>
          <w:sz w:val="28"/>
          <w:szCs w:val="28"/>
        </w:rPr>
        <w:br/>
        <w:t>ТАТАРСКОГО РАЙОНА  НОВОСИБИРСКОЙ ОБЛАСТИ</w:t>
      </w:r>
    </w:p>
    <w:p w:rsidR="00E76429" w:rsidRPr="009E31AE" w:rsidRDefault="00E76429" w:rsidP="00E764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29" w:rsidRPr="009E31AE" w:rsidRDefault="00E76429" w:rsidP="00E764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29" w:rsidRPr="009E31AE" w:rsidRDefault="00E76429" w:rsidP="00E764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29" w:rsidRPr="009E31AE" w:rsidRDefault="00E76429" w:rsidP="00E764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23.01.2018</w:t>
      </w:r>
      <w:r w:rsidRPr="009E31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№ 9а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9" w:rsidRDefault="00E76429" w:rsidP="00E764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AE">
        <w:rPr>
          <w:rFonts w:ascii="Times New Roman" w:hAnsi="Times New Roman" w:cs="Times New Roman"/>
          <w:b/>
          <w:sz w:val="24"/>
          <w:szCs w:val="24"/>
        </w:rPr>
        <w:t>О мероприятиях по первоначальной постановке</w:t>
      </w:r>
    </w:p>
    <w:p w:rsidR="00E76429" w:rsidRPr="009E31AE" w:rsidRDefault="00E76429" w:rsidP="00E764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AE">
        <w:rPr>
          <w:rFonts w:ascii="Times New Roman" w:hAnsi="Times New Roman" w:cs="Times New Roman"/>
          <w:b/>
          <w:sz w:val="24"/>
          <w:szCs w:val="24"/>
        </w:rPr>
        <w:t xml:space="preserve">на воинский учет граждан </w:t>
      </w:r>
      <w:r>
        <w:rPr>
          <w:rFonts w:ascii="Times New Roman" w:hAnsi="Times New Roman" w:cs="Times New Roman"/>
          <w:b/>
          <w:sz w:val="24"/>
          <w:szCs w:val="24"/>
        </w:rPr>
        <w:t>2001</w:t>
      </w:r>
      <w:r w:rsidRPr="009E31AE">
        <w:rPr>
          <w:rFonts w:ascii="Times New Roman" w:hAnsi="Times New Roman" w:cs="Times New Roman"/>
          <w:b/>
          <w:sz w:val="24"/>
          <w:szCs w:val="24"/>
        </w:rPr>
        <w:t xml:space="preserve"> года рождения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1AE">
        <w:rPr>
          <w:rFonts w:ascii="Times New Roman" w:hAnsi="Times New Roman" w:cs="Times New Roman"/>
          <w:sz w:val="24"/>
          <w:szCs w:val="24"/>
        </w:rPr>
        <w:t xml:space="preserve">       Во исполнение  Федерального закона от 28.03.1998 года № 53 –ФЗ «О воинской обязанности и военной службе»,  руководствуясь Положением о воинском учете, утвержденным постановлением Правительства Российской Федерации от 27.11.2006 года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1AE">
        <w:rPr>
          <w:rFonts w:ascii="Times New Roman" w:hAnsi="Times New Roman" w:cs="Times New Roman"/>
          <w:sz w:val="24"/>
          <w:szCs w:val="24"/>
        </w:rPr>
        <w:t>№719 «Об утверждении Положения о воинском учете»</w:t>
      </w:r>
      <w:proofErr w:type="gramStart"/>
      <w:r w:rsidRPr="009E31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31AE">
        <w:rPr>
          <w:rFonts w:ascii="Times New Roman" w:hAnsi="Times New Roman" w:cs="Times New Roman"/>
          <w:sz w:val="24"/>
          <w:szCs w:val="24"/>
        </w:rPr>
        <w:t xml:space="preserve">  Постановлением Губернатора Новосибирской области от 23.12.2014г. № 308 « О мерах по первоначальной постановке граждан на воинский учет», Уставом Лопатинского сельсовета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1A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1AE">
        <w:rPr>
          <w:rFonts w:ascii="Times New Roman" w:hAnsi="Times New Roman" w:cs="Times New Roman"/>
          <w:sz w:val="24"/>
          <w:szCs w:val="24"/>
        </w:rPr>
        <w:t xml:space="preserve"> 1 . Организовать оповещение граждан об их вызове в отдел военного комиссариата Новосибирской области по г. Татарск, Татарскому, </w:t>
      </w:r>
      <w:proofErr w:type="spellStart"/>
      <w:r w:rsidRPr="009E31AE">
        <w:rPr>
          <w:rFonts w:ascii="Times New Roman" w:hAnsi="Times New Roman" w:cs="Times New Roman"/>
          <w:sz w:val="24"/>
          <w:szCs w:val="24"/>
        </w:rPr>
        <w:t>Усть-Таркскому</w:t>
      </w:r>
      <w:proofErr w:type="spellEnd"/>
      <w:r w:rsidRPr="009E31AE">
        <w:rPr>
          <w:rFonts w:ascii="Times New Roman" w:hAnsi="Times New Roman" w:cs="Times New Roman"/>
          <w:sz w:val="24"/>
          <w:szCs w:val="24"/>
        </w:rPr>
        <w:t xml:space="preserve"> и Чистоозёрному районам согласно плана работы комиссии при первоначальной постановке граждан на воинский учет в Татарском районе в 2015 году ( ответственный военно-ученый работник</w:t>
      </w:r>
      <w:proofErr w:type="gramStart"/>
      <w:r w:rsidRPr="009E31AE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9E31AE">
        <w:rPr>
          <w:rFonts w:ascii="Times New Roman" w:hAnsi="Times New Roman" w:cs="Times New Roman"/>
          <w:sz w:val="24"/>
          <w:szCs w:val="24"/>
        </w:rPr>
        <w:t>урило Т.Н.).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1AE">
        <w:rPr>
          <w:rFonts w:ascii="Times New Roman" w:hAnsi="Times New Roman" w:cs="Times New Roman"/>
          <w:sz w:val="24"/>
          <w:szCs w:val="24"/>
        </w:rPr>
        <w:t>2. Обеспечить доставку допризывников в военн</w:t>
      </w:r>
      <w:r>
        <w:rPr>
          <w:rFonts w:ascii="Times New Roman" w:hAnsi="Times New Roman" w:cs="Times New Roman"/>
          <w:sz w:val="24"/>
          <w:szCs w:val="24"/>
        </w:rPr>
        <w:t>ый комиссариат</w:t>
      </w:r>
      <w:r w:rsidRPr="009E31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E31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E31AE">
        <w:rPr>
          <w:rFonts w:ascii="Times New Roman" w:hAnsi="Times New Roman" w:cs="Times New Roman"/>
          <w:sz w:val="24"/>
          <w:szCs w:val="24"/>
        </w:rPr>
        <w:t xml:space="preserve">. Татарск, Татарскому, </w:t>
      </w:r>
      <w:proofErr w:type="spellStart"/>
      <w:r w:rsidRPr="009E31AE">
        <w:rPr>
          <w:rFonts w:ascii="Times New Roman" w:hAnsi="Times New Roman" w:cs="Times New Roman"/>
          <w:sz w:val="24"/>
          <w:szCs w:val="24"/>
        </w:rPr>
        <w:t>Усть-Таркскому</w:t>
      </w:r>
      <w:proofErr w:type="spellEnd"/>
      <w:r w:rsidRPr="009E31AE">
        <w:rPr>
          <w:rFonts w:ascii="Times New Roman" w:hAnsi="Times New Roman" w:cs="Times New Roman"/>
          <w:sz w:val="24"/>
          <w:szCs w:val="24"/>
        </w:rPr>
        <w:t xml:space="preserve"> и Чистоозерному районам  транспортом </w:t>
      </w:r>
      <w:r>
        <w:rPr>
          <w:rFonts w:ascii="Times New Roman" w:hAnsi="Times New Roman" w:cs="Times New Roman"/>
          <w:sz w:val="24"/>
          <w:szCs w:val="24"/>
        </w:rPr>
        <w:t>МБОУ Лопатинская СОШ</w:t>
      </w:r>
      <w:r w:rsidRPr="009E31AE">
        <w:rPr>
          <w:rFonts w:ascii="Times New Roman" w:hAnsi="Times New Roman" w:cs="Times New Roman"/>
          <w:sz w:val="24"/>
          <w:szCs w:val="24"/>
        </w:rPr>
        <w:t>.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1AE">
        <w:rPr>
          <w:rFonts w:ascii="Times New Roman" w:hAnsi="Times New Roman" w:cs="Times New Roman"/>
          <w:sz w:val="24"/>
          <w:szCs w:val="24"/>
        </w:rPr>
        <w:t>3. Старшим группы назначить учителя ОБЖ  МБОУ Лопатинской СОШ  Зайцева А.В.</w:t>
      </w:r>
    </w:p>
    <w:p w:rsidR="00E76429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1AE">
        <w:rPr>
          <w:rFonts w:ascii="Times New Roman" w:hAnsi="Times New Roman" w:cs="Times New Roman"/>
          <w:sz w:val="24"/>
          <w:szCs w:val="24"/>
        </w:rPr>
        <w:t xml:space="preserve"> При необходимости и в случае неявки допризывника на комиссию </w:t>
      </w:r>
      <w:proofErr w:type="gramStart"/>
      <w:r w:rsidRPr="009E31A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1AE">
        <w:rPr>
          <w:rFonts w:ascii="Times New Roman" w:hAnsi="Times New Roman" w:cs="Times New Roman"/>
          <w:sz w:val="24"/>
          <w:szCs w:val="24"/>
        </w:rPr>
        <w:t>первоначальной</w:t>
      </w:r>
      <w:proofErr w:type="gramEnd"/>
      <w:r w:rsidRPr="009E31AE">
        <w:rPr>
          <w:rFonts w:ascii="Times New Roman" w:hAnsi="Times New Roman" w:cs="Times New Roman"/>
          <w:sz w:val="24"/>
          <w:szCs w:val="24"/>
        </w:rPr>
        <w:t xml:space="preserve"> постанове на воинский учет выяснить причины неявки и сообщить в военн</w:t>
      </w:r>
      <w:r>
        <w:rPr>
          <w:rFonts w:ascii="Times New Roman" w:hAnsi="Times New Roman" w:cs="Times New Roman"/>
          <w:sz w:val="24"/>
          <w:szCs w:val="24"/>
        </w:rPr>
        <w:t>ый комиссариат</w:t>
      </w:r>
      <w:r w:rsidRPr="009E31AE">
        <w:rPr>
          <w:rFonts w:ascii="Times New Roman" w:hAnsi="Times New Roman" w:cs="Times New Roman"/>
          <w:sz w:val="24"/>
          <w:szCs w:val="24"/>
        </w:rPr>
        <w:t xml:space="preserve">  г. Татарск, Татарскому, </w:t>
      </w:r>
      <w:proofErr w:type="spellStart"/>
      <w:r w:rsidRPr="009E31AE">
        <w:rPr>
          <w:rFonts w:ascii="Times New Roman" w:hAnsi="Times New Roman" w:cs="Times New Roman"/>
          <w:sz w:val="24"/>
          <w:szCs w:val="24"/>
        </w:rPr>
        <w:t>Усть-Таркскому</w:t>
      </w:r>
      <w:proofErr w:type="spellEnd"/>
      <w:r w:rsidRPr="009E31AE">
        <w:rPr>
          <w:rFonts w:ascii="Times New Roman" w:hAnsi="Times New Roman" w:cs="Times New Roman"/>
          <w:sz w:val="24"/>
          <w:szCs w:val="24"/>
        </w:rPr>
        <w:t xml:space="preserve"> и Чистоозерному районам, т. 2-15-63 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1AE">
        <w:rPr>
          <w:rFonts w:ascii="Times New Roman" w:hAnsi="Times New Roman" w:cs="Times New Roman"/>
          <w:sz w:val="24"/>
          <w:szCs w:val="24"/>
        </w:rPr>
        <w:t>( ответственный военно-учетный работник</w:t>
      </w:r>
      <w:proofErr w:type="gramStart"/>
      <w:r w:rsidRPr="009E31A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E31AE">
        <w:rPr>
          <w:rFonts w:ascii="Times New Roman" w:hAnsi="Times New Roman" w:cs="Times New Roman"/>
          <w:sz w:val="24"/>
          <w:szCs w:val="24"/>
        </w:rPr>
        <w:t>урило Т.Н.)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1AE">
        <w:rPr>
          <w:rFonts w:ascii="Times New Roman" w:hAnsi="Times New Roman" w:cs="Times New Roman"/>
          <w:sz w:val="24"/>
          <w:szCs w:val="24"/>
        </w:rPr>
        <w:t xml:space="preserve">Глава Лопатинского сельсовета  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1AE">
        <w:rPr>
          <w:rFonts w:ascii="Times New Roman" w:hAnsi="Times New Roman" w:cs="Times New Roman"/>
          <w:sz w:val="24"/>
          <w:szCs w:val="24"/>
        </w:rPr>
        <w:t>Татарского района  Новосибирской области                                               Л.К.Пономарева</w:t>
      </w:r>
    </w:p>
    <w:p w:rsidR="00517F23" w:rsidRDefault="00517F23"/>
    <w:sectPr w:rsidR="00517F23" w:rsidSect="005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429"/>
    <w:rsid w:val="00517F23"/>
    <w:rsid w:val="00E7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2018-01-31T05:44:00Z</dcterms:created>
  <dcterms:modified xsi:type="dcterms:W3CDTF">2018-01-31T05:44:00Z</dcterms:modified>
</cp:coreProperties>
</file>